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Pr="005F7BD5" w:rsidRDefault="00FA27FA" w:rsidP="00FA27FA">
      <w:pPr>
        <w:rPr>
          <w:lang/>
        </w:rPr>
      </w:pPr>
    </w:p>
    <w:p w:rsidR="00FA27FA" w:rsidRDefault="004C448B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јавне набавке мале вредности</w:t>
      </w:r>
      <w:r>
        <w:rPr>
          <w:b/>
          <w:lang/>
        </w:rPr>
        <w:t xml:space="preserve">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>
      <w:pPr>
        <w:rPr>
          <w:lang/>
        </w:rPr>
      </w:pPr>
    </w:p>
    <w:p w:rsidR="00B60E1D" w:rsidRPr="00B61CC6" w:rsidRDefault="00B60E1D" w:rsidP="00B60E1D">
      <w:pPr>
        <w:rPr>
          <w:lang/>
        </w:rPr>
      </w:pPr>
    </w:p>
    <w:p w:rsidR="00B60E1D" w:rsidRPr="00D96B63" w:rsidRDefault="00B60E1D" w:rsidP="00B60E1D">
      <w:pPr>
        <w:jc w:val="center"/>
        <w:rPr>
          <w:b/>
          <w:noProof/>
          <w:lang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  <w:lang/>
        </w:rPr>
      </w:pPr>
      <w:r>
        <w:rPr>
          <w:b/>
          <w:i/>
          <w:lang w:val="sr-Cyrl-CS"/>
        </w:rPr>
        <w:t>ЈН</w:t>
      </w:r>
      <w:r>
        <w:rPr>
          <w:b/>
          <w:i/>
          <w:lang/>
        </w:rPr>
        <w:t>МВ</w:t>
      </w:r>
      <w:r>
        <w:rPr>
          <w:b/>
          <w:i/>
          <w:lang w:val="sr-Cyrl-CS"/>
        </w:rPr>
        <w:t xml:space="preserve"> </w:t>
      </w:r>
      <w:r w:rsidR="00B958D0">
        <w:rPr>
          <w:b/>
          <w:i/>
          <w:lang/>
        </w:rPr>
        <w:t>8</w:t>
      </w:r>
      <w:r w:rsidR="00B958D0">
        <w:rPr>
          <w:b/>
          <w:i/>
          <w:lang w:val="sr-Cyrl-CS"/>
        </w:rPr>
        <w:t>/1</w:t>
      </w:r>
      <w:r w:rsidR="00B958D0">
        <w:rPr>
          <w:b/>
          <w:i/>
          <w:lang/>
        </w:rPr>
        <w:t>8</w:t>
      </w:r>
      <w:r>
        <w:rPr>
          <w:b/>
          <w:i/>
          <w:lang/>
        </w:rPr>
        <w:t xml:space="preserve"> </w:t>
      </w:r>
      <w:r w:rsidRPr="00573F69">
        <w:rPr>
          <w:b/>
          <w:i/>
          <w:lang/>
        </w:rPr>
        <w:t>Остали уградни</w:t>
      </w:r>
      <w:r w:rsidRPr="00573F69">
        <w:rPr>
          <w:b/>
          <w:i/>
          <w:lang w:val="sr-Cyrl-CS"/>
        </w:rPr>
        <w:t xml:space="preserve"> материјал </w:t>
      </w:r>
      <w:r w:rsidRPr="00573F69">
        <w:rPr>
          <w:b/>
          <w:i/>
          <w:lang/>
        </w:rPr>
        <w:t>(у хирургији и урологији)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8F2C11" w:rsidRDefault="00B60E1D" w:rsidP="00B60E1D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  <w:lang/>
        </w:rPr>
        <w:t>ЈНМВ</w:t>
      </w:r>
      <w:r w:rsidRPr="00C62E41">
        <w:rPr>
          <w:b/>
          <w:lang w:val="sr-Cyrl-CS"/>
        </w:rPr>
        <w:t xml:space="preserve"> </w:t>
      </w:r>
      <w:r w:rsidR="001721E6">
        <w:rPr>
          <w:b/>
          <w:lang/>
        </w:rPr>
        <w:t>8</w:t>
      </w:r>
      <w:r>
        <w:rPr>
          <w:b/>
          <w:lang w:val="sr-Cyrl-CS"/>
        </w:rPr>
        <w:t>/</w:t>
      </w:r>
      <w:r w:rsidR="001721E6">
        <w:rPr>
          <w:b/>
          <w:lang w:val="sr-Latn-CS"/>
        </w:rPr>
        <w:t>18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1721E6" w:rsidP="00FA27FA">
      <w:pPr>
        <w:jc w:val="center"/>
        <w:rPr>
          <w:b/>
          <w:i/>
          <w:lang w:val="sr-Cyrl-CS"/>
        </w:rPr>
      </w:pPr>
      <w:r>
        <w:rPr>
          <w:b/>
          <w:i/>
          <w:lang/>
        </w:rPr>
        <w:t>A</w:t>
      </w:r>
      <w:r>
        <w:rPr>
          <w:b/>
          <w:i/>
          <w:lang/>
        </w:rPr>
        <w:t>прил</w:t>
      </w:r>
      <w:r>
        <w:rPr>
          <w:b/>
          <w:i/>
          <w:lang w:val="sr-Cyrl-CS"/>
        </w:rPr>
        <w:t xml:space="preserve">  201</w:t>
      </w:r>
      <w:r>
        <w:rPr>
          <w:b/>
          <w:i/>
          <w:lang/>
        </w:rPr>
        <w:t>8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 w:rsidR="00B60E1D">
        <w:rPr>
          <w:lang/>
        </w:rPr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 w:rsidR="001721E6">
        <w:rPr>
          <w:spacing w:val="40"/>
          <w:lang/>
        </w:rPr>
        <w:t>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="001721E6">
        <w:rPr>
          <w:lang/>
        </w:rPr>
        <w:t>8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под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rPr>
          <w:spacing w:val="1"/>
          <w:lang w:val="sr-Cyrl-CS"/>
        </w:rPr>
        <w:t>ојем</w:t>
      </w:r>
      <w:r w:rsidRPr="000D4F36">
        <w:rPr>
          <w:spacing w:val="39"/>
        </w:rPr>
        <w:t xml:space="preserve"> </w:t>
      </w:r>
      <w:r w:rsidRPr="006A1753">
        <w:rPr>
          <w:spacing w:val="1"/>
        </w:rPr>
        <w:t>JН</w:t>
      </w:r>
      <w:r w:rsidRPr="006A1753">
        <w:rPr>
          <w:spacing w:val="1"/>
          <w:lang w:val="sr-Cyrl-CS"/>
        </w:rPr>
        <w:t xml:space="preserve"> </w:t>
      </w:r>
      <w:r w:rsidR="001721E6">
        <w:rPr>
          <w:spacing w:val="1"/>
        </w:rPr>
        <w:t>42</w:t>
      </w:r>
      <w:r w:rsidR="00974030">
        <w:rPr>
          <w:spacing w:val="1"/>
        </w:rPr>
        <w:t>4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lang w:val="sr-Latn-CS"/>
        </w:rPr>
        <w:t xml:space="preserve"> </w:t>
      </w:r>
      <w:r w:rsidR="001721E6">
        <w:rPr>
          <w:lang w:val="sr-Latn-CS"/>
        </w:rPr>
        <w:t>17</w:t>
      </w:r>
      <w:r w:rsidRPr="00E966C5">
        <w:t>.0</w:t>
      </w:r>
      <w:r w:rsidR="001721E6">
        <w:rPr>
          <w:lang/>
        </w:rPr>
        <w:t>4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 w:rsidR="001721E6">
        <w:rPr>
          <w:spacing w:val="1"/>
          <w:lang/>
        </w:rPr>
        <w:t>8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</w:t>
      </w:r>
      <w:r w:rsidRPr="00E966C5">
        <w:rPr>
          <w:spacing w:val="36"/>
        </w:rPr>
        <w:t xml:space="preserve"> </w:t>
      </w:r>
      <w:r w:rsidRPr="00E966C5">
        <w:t>и</w:t>
      </w:r>
      <w:r w:rsidRPr="00E966C5">
        <w:rPr>
          <w:spacing w:val="36"/>
        </w:rPr>
        <w:t xml:space="preserve"> </w:t>
      </w:r>
      <w:r w:rsidRPr="00E966C5">
        <w:rPr>
          <w:spacing w:val="2"/>
        </w:rPr>
        <w:t>Р</w:t>
      </w:r>
      <w:r w:rsidRPr="00E966C5">
        <w:t>ешења</w:t>
      </w:r>
      <w:r w:rsidRPr="00E966C5">
        <w:rPr>
          <w:spacing w:val="39"/>
        </w:rPr>
        <w:t xml:space="preserve"> </w:t>
      </w:r>
      <w:r w:rsidRPr="00E966C5">
        <w:t>о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rPr>
          <w:spacing w:val="-1"/>
        </w:rPr>
        <w:t>б</w:t>
      </w:r>
      <w:r w:rsidRPr="00E966C5">
        <w:rPr>
          <w:spacing w:val="1"/>
        </w:rPr>
        <w:t>р</w:t>
      </w:r>
      <w:r w:rsidRPr="00E966C5">
        <w:t>аз</w:t>
      </w:r>
      <w:r w:rsidRPr="00E966C5">
        <w:rPr>
          <w:spacing w:val="1"/>
        </w:rPr>
        <w:t>о</w:t>
      </w:r>
      <w:r w:rsidRPr="00E966C5">
        <w:rPr>
          <w:spacing w:val="-1"/>
        </w:rPr>
        <w:t>в</w:t>
      </w:r>
      <w:r w:rsidRPr="00E966C5">
        <w:t>а</w:t>
      </w:r>
      <w:r w:rsidRPr="00E966C5">
        <w:rPr>
          <w:spacing w:val="2"/>
        </w:rPr>
        <w:t>њ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к</w:t>
      </w:r>
      <w:r w:rsidRPr="00E966C5">
        <w:rPr>
          <w:spacing w:val="3"/>
        </w:rPr>
        <w:t>о</w:t>
      </w:r>
      <w:r w:rsidRPr="00E966C5">
        <w:rPr>
          <w:spacing w:val="1"/>
        </w:rPr>
        <w:t>м</w:t>
      </w:r>
      <w:r w:rsidRPr="00E966C5">
        <w:rPr>
          <w:spacing w:val="-1"/>
        </w:rPr>
        <w:t>и</w:t>
      </w:r>
      <w:r w:rsidRPr="00E966C5">
        <w:t>с</w:t>
      </w:r>
      <w:r w:rsidRPr="00E966C5">
        <w:rPr>
          <w:spacing w:val="-1"/>
        </w:rPr>
        <w:t>и</w:t>
      </w:r>
      <w:r w:rsidRPr="00E966C5">
        <w:rPr>
          <w:spacing w:val="2"/>
        </w:rPr>
        <w:t>ј</w:t>
      </w:r>
      <w:r w:rsidRPr="00E966C5">
        <w:t>е</w:t>
      </w:r>
      <w:r w:rsidRPr="00E966C5">
        <w:rPr>
          <w:spacing w:val="38"/>
        </w:rPr>
        <w:t xml:space="preserve"> </w:t>
      </w:r>
      <w:r w:rsidRPr="00E966C5">
        <w:t>за</w:t>
      </w:r>
      <w:r w:rsidRPr="00E966C5">
        <w:rPr>
          <w:spacing w:val="39"/>
        </w:rPr>
        <w:t xml:space="preserve"> </w:t>
      </w:r>
      <w:r w:rsidRPr="00E966C5">
        <w:rPr>
          <w:spacing w:val="2"/>
        </w:rPr>
        <w:t>ј</w:t>
      </w:r>
      <w:r w:rsidRPr="00E966C5"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н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1"/>
        </w:rPr>
        <w:t>б</w:t>
      </w:r>
      <w:r w:rsidRPr="00E966C5">
        <w:rPr>
          <w:spacing w:val="2"/>
        </w:rPr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к</w:t>
      </w:r>
      <w:r w:rsidRPr="00E966C5">
        <w:t>у</w:t>
      </w:r>
      <w:r w:rsidRPr="00E966C5">
        <w:rPr>
          <w:lang w:val="sr-Cyrl-CS"/>
        </w:rPr>
        <w:t xml:space="preserve"> ЈН</w:t>
      </w:r>
      <w:r w:rsidR="00B60E1D">
        <w:rPr>
          <w:lang/>
        </w:rPr>
        <w:t>МВ</w:t>
      </w:r>
      <w:r w:rsidRPr="00E966C5">
        <w:rPr>
          <w:lang w:val="sr-Cyrl-CS"/>
        </w:rPr>
        <w:t xml:space="preserve"> </w:t>
      </w:r>
      <w:r w:rsidR="001721E6">
        <w:rPr>
          <w:lang/>
        </w:rPr>
        <w:t>18</w:t>
      </w:r>
      <w:r w:rsidRPr="00E966C5">
        <w:rPr>
          <w:spacing w:val="-2"/>
        </w:rPr>
        <w:t>1</w:t>
      </w:r>
      <w:r w:rsidR="001721E6">
        <w:rPr>
          <w:spacing w:val="1"/>
          <w:lang/>
        </w:rPr>
        <w:t>8</w:t>
      </w:r>
      <w:r w:rsidRPr="00E966C5">
        <w:t>,</w:t>
      </w:r>
      <w:r w:rsidRPr="00E966C5">
        <w:rPr>
          <w:spacing w:val="-6"/>
        </w:rPr>
        <w:t xml:space="preserve"> </w:t>
      </w:r>
      <w:r w:rsidRPr="00E966C5">
        <w:rPr>
          <w:spacing w:val="-6"/>
          <w:lang w:val="sr-Cyrl-CS"/>
        </w:rPr>
        <w:t xml:space="preserve"> </w:t>
      </w:r>
      <w:r w:rsidRPr="00E966C5">
        <w:t>за</w:t>
      </w:r>
      <w:r w:rsidRPr="00E966C5">
        <w:rPr>
          <w:spacing w:val="-1"/>
        </w:rPr>
        <w:t>в</w:t>
      </w:r>
      <w:r w:rsidRPr="00E966C5">
        <w:rPr>
          <w:spacing w:val="-1"/>
          <w:lang w:val="sr-Cyrl-CS"/>
        </w:rPr>
        <w:t>едено</w:t>
      </w:r>
      <w:r>
        <w:rPr>
          <w:spacing w:val="-1"/>
          <w:lang w:val="sr-Cyrl-CS"/>
        </w:rPr>
        <w:t>г</w:t>
      </w:r>
      <w:r w:rsidRPr="00E966C5">
        <w:rPr>
          <w:spacing w:val="-1"/>
          <w:lang w:val="sr-Cyrl-CS"/>
        </w:rPr>
        <w:t xml:space="preserve"> под бројем </w:t>
      </w:r>
      <w:r w:rsidRPr="00E966C5">
        <w:t xml:space="preserve"> ЈН</w:t>
      </w:r>
      <w:r w:rsidRPr="00E966C5">
        <w:rPr>
          <w:lang w:val="sr-Cyrl-CS"/>
        </w:rPr>
        <w:t xml:space="preserve"> </w:t>
      </w:r>
      <w:r w:rsidR="001721E6">
        <w:t>42</w:t>
      </w:r>
      <w:r w:rsidR="00974030">
        <w:t>5</w:t>
      </w:r>
      <w:r w:rsidRPr="00E966C5">
        <w:rPr>
          <w:lang w:val="sr-Cyrl-CS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spacing w:val="-7"/>
        </w:rPr>
        <w:t xml:space="preserve"> </w:t>
      </w:r>
      <w:r w:rsidR="001721E6">
        <w:rPr>
          <w:lang w:val="sr-Latn-CS"/>
        </w:rPr>
        <w:t>17</w:t>
      </w:r>
      <w:r w:rsidRPr="00E966C5">
        <w:t>.0</w:t>
      </w:r>
      <w:r w:rsidR="001721E6">
        <w:rPr>
          <w:lang/>
        </w:rPr>
        <w:t>4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 w:rsidR="001721E6">
        <w:rPr>
          <w:spacing w:val="1"/>
          <w:lang/>
        </w:rPr>
        <w:t>8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8114B4" w:rsidRDefault="00B60E1D" w:rsidP="00B60E1D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  <w:lang/>
        </w:rPr>
        <w:t>е</w:t>
      </w:r>
      <w:r>
        <w:rPr>
          <w:b/>
          <w:lang w:val="sr-Cyrl-CS"/>
        </w:rPr>
        <w:t xml:space="preserve"> набавк</w:t>
      </w:r>
      <w:r>
        <w:rPr>
          <w:b/>
          <w:lang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  <w:lang/>
        </w:rPr>
        <w:t>МВ</w:t>
      </w:r>
      <w:r>
        <w:rPr>
          <w:b/>
          <w:lang w:val="sr-Cyrl-CS"/>
        </w:rPr>
        <w:t xml:space="preserve"> </w:t>
      </w:r>
      <w:r w:rsidR="00974030">
        <w:rPr>
          <w:b/>
          <w:lang w:val="sr-Latn-CS"/>
        </w:rPr>
        <w:t>8</w:t>
      </w:r>
      <w:r>
        <w:rPr>
          <w:b/>
          <w:lang w:val="sr-Latn-CS"/>
        </w:rPr>
        <w:t>/</w:t>
      </w:r>
      <w:r w:rsidR="00974030">
        <w:rPr>
          <w:b/>
          <w:lang w:val="sr-Cyrl-CS"/>
        </w:rPr>
        <w:t>1</w:t>
      </w:r>
      <w:r w:rsidR="00974030">
        <w:rPr>
          <w:b/>
          <w:lang/>
        </w:rPr>
        <w:t>8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  <w:r>
        <w:rPr>
          <w:b/>
          <w:lang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  <w:lang/>
        </w:rPr>
        <w:t xml:space="preserve"> у хирургији и урологији</w:t>
      </w:r>
      <w:r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 xml:space="preserve"> (набавка обликов</w:t>
      </w:r>
      <w:r>
        <w:rPr>
          <w:b/>
          <w:lang w:val="sr-Cyrl-CS"/>
        </w:rPr>
        <w:t xml:space="preserve">ана у </w:t>
      </w:r>
      <w:r>
        <w:rPr>
          <w:b/>
          <w:lang/>
        </w:rPr>
        <w:t>3</w:t>
      </w:r>
      <w:r>
        <w:rPr>
          <w:b/>
          <w:lang w:val="sr-Cyrl-CS"/>
        </w:rPr>
        <w:t xml:space="preserve"> партиј</w:t>
      </w:r>
      <w:r>
        <w:rPr>
          <w:b/>
          <w:lang/>
        </w:rPr>
        <w:t>е</w:t>
      </w:r>
      <w:r w:rsidRPr="00965F02">
        <w:rPr>
          <w:b/>
          <w:lang w:val="sr-Cyrl-CS"/>
        </w:rPr>
        <w:t>)</w:t>
      </w:r>
      <w:r w:rsidRPr="006D5DFA">
        <w:rPr>
          <w:b/>
          <w:lang w:val="sr-Cyrl-CS"/>
        </w:rPr>
        <w:t xml:space="preserve"> – </w:t>
      </w:r>
      <w:r>
        <w:rPr>
          <w:b/>
          <w:lang/>
        </w:rPr>
        <w:t>o</w:t>
      </w:r>
      <w:r>
        <w:rPr>
          <w:b/>
          <w:lang/>
        </w:rPr>
        <w:t>рн</w:t>
      </w:r>
      <w:r w:rsidRPr="006D5DFA">
        <w:rPr>
          <w:b/>
          <w:lang w:val="sr-Cyrl-CS"/>
        </w:rPr>
        <w:t xml:space="preserve"> 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4 – 6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7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  <w:lang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10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11</w:t>
            </w:r>
            <w:r w:rsidR="00FA27FA" w:rsidRPr="00066C15">
              <w:rPr>
                <w:rFonts w:eastAsia="TimesNewRomanPSMT"/>
                <w:lang/>
              </w:rPr>
              <w:t xml:space="preserve"> </w:t>
            </w:r>
            <w:r w:rsidR="00697274">
              <w:rPr>
                <w:rFonts w:eastAsia="TimesNewRomanPSMT"/>
                <w:lang/>
              </w:rPr>
              <w:t>–</w:t>
            </w:r>
            <w:r w:rsidR="00FA27FA" w:rsidRPr="00066C15">
              <w:rPr>
                <w:rFonts w:eastAsia="TimesNewRomanPSMT"/>
                <w:lang/>
              </w:rPr>
              <w:t xml:space="preserve"> 2</w:t>
            </w:r>
            <w:r>
              <w:rPr>
                <w:rFonts w:eastAsia="TimesNewRomanPSMT"/>
                <w:lang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27</w:t>
            </w:r>
            <w:r w:rsidR="00697274">
              <w:rPr>
                <w:rFonts w:eastAsia="TimesNewRomanPSMT"/>
                <w:lang/>
              </w:rPr>
              <w:t xml:space="preserve"> – </w:t>
            </w:r>
            <w:r>
              <w:rPr>
                <w:rFonts w:eastAsia="TimesNewRomanPSMT"/>
                <w:lang/>
              </w:rPr>
              <w:t>31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32</w:t>
            </w:r>
            <w:r w:rsidR="00FA27FA" w:rsidRPr="00066C15">
              <w:rPr>
                <w:rFonts w:eastAsia="TimesNewRomanPSMT"/>
                <w:lang/>
              </w:rPr>
              <w:t xml:space="preserve"> - 3</w:t>
            </w:r>
            <w:r>
              <w:rPr>
                <w:rFonts w:eastAsia="TimesNewRomanPSMT"/>
                <w:lang/>
              </w:rPr>
              <w:t>8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  <w:lang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DB1FD8">
        <w:rPr>
          <w:b/>
          <w:lang/>
        </w:rPr>
        <w:t>38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974030" w:rsidRDefault="00EA04D1" w:rsidP="00974030">
      <w:pPr>
        <w:rPr>
          <w:b/>
          <w:lang/>
        </w:rPr>
      </w:pPr>
      <w:r>
        <w:rPr>
          <w:b/>
          <w:lang w:val="sr-Cyrl-CS"/>
        </w:rPr>
        <w:t xml:space="preserve"> </w:t>
      </w:r>
      <w:r w:rsidR="00B60E1D">
        <w:rPr>
          <w:b/>
          <w:lang/>
        </w:rPr>
        <w:t>Остали уградни</w:t>
      </w:r>
      <w:r w:rsidR="00B60E1D" w:rsidRPr="006D5DFA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>материјал</w:t>
      </w:r>
      <w:r w:rsidR="00B60E1D">
        <w:rPr>
          <w:b/>
          <w:lang/>
        </w:rPr>
        <w:t xml:space="preserve"> у хирургији и урологији</w:t>
      </w:r>
      <w:r w:rsidR="00B60E1D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 xml:space="preserve"> </w:t>
      </w:r>
      <w:r w:rsidR="0030410C">
        <w:rPr>
          <w:b/>
          <w:lang/>
        </w:rPr>
        <w:t>(</w:t>
      </w:r>
      <w:r w:rsidR="0030410C" w:rsidRPr="00F234D3">
        <w:rPr>
          <w:lang w:val="sr-Cyrl-CS"/>
        </w:rPr>
        <w:t xml:space="preserve">набавка је обликована у </w:t>
      </w:r>
      <w:r w:rsidR="00974030">
        <w:rPr>
          <w:lang/>
        </w:rPr>
        <w:t>5</w:t>
      </w:r>
      <w:r w:rsidR="0030410C" w:rsidRPr="00F234D3">
        <w:rPr>
          <w:lang w:val="sr-Cyrl-CS"/>
        </w:rPr>
        <w:t xml:space="preserve"> партиј</w:t>
      </w:r>
      <w:r w:rsidR="00974030">
        <w:rPr>
          <w:lang/>
        </w:rPr>
        <w:t>а</w:t>
      </w:r>
      <w:r w:rsidR="0030410C">
        <w:rPr>
          <w:lang/>
        </w:rPr>
        <w:t>)</w:t>
      </w:r>
    </w:p>
    <w:p w:rsidR="00FA27FA" w:rsidRPr="00974030" w:rsidRDefault="00974030" w:rsidP="00974030">
      <w:pPr>
        <w:rPr>
          <w:b/>
          <w:lang w:val="sr-Cyrl-CS"/>
        </w:rPr>
      </w:pPr>
      <w:r>
        <w:rPr>
          <w:b/>
          <w:lang/>
        </w:rPr>
        <w:br w:type="textWrapping" w:clear="all"/>
      </w: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  <w:lang/>
        </w:rPr>
        <w:t>.</w:t>
      </w:r>
    </w:p>
    <w:p w:rsidR="00FA27FA" w:rsidRPr="00D46206" w:rsidRDefault="00FA27FA" w:rsidP="00FA27FA">
      <w:pPr>
        <w:rPr>
          <w:b/>
          <w:lang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tbl>
      <w:tblPr>
        <w:tblpPr w:leftFromText="141" w:rightFromText="141" w:vertAnchor="text" w:horzAnchor="margin" w:tblpY="3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"/>
        <w:gridCol w:w="5580"/>
        <w:gridCol w:w="900"/>
        <w:gridCol w:w="951"/>
        <w:gridCol w:w="1260"/>
        <w:gridCol w:w="2160"/>
        <w:gridCol w:w="1749"/>
        <w:gridCol w:w="2448"/>
      </w:tblGrid>
      <w:tr w:rsidR="00FA27FA" w:rsidRPr="00B2390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40" w:type="dxa"/>
            <w:gridSpan w:val="2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58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90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951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</w:t>
            </w:r>
            <w:r w:rsidR="00DB45C1">
              <w:rPr>
                <w:rFonts w:cs="Arial"/>
                <w:b/>
                <w:sz w:val="20"/>
                <w:szCs w:val="20"/>
                <w:lang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 xml:space="preserve">ич. </w:t>
            </w:r>
          </w:p>
        </w:tc>
        <w:tc>
          <w:tcPr>
            <w:tcW w:w="7617" w:type="dxa"/>
            <w:gridSpan w:val="4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0350E7" w:rsidRPr="00B2390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40" w:type="dxa"/>
            <w:gridSpan w:val="2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58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21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  <w:lang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749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2448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8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51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5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6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7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8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0350E7" w:rsidRPr="00184C17" w:rsidRDefault="000350E7" w:rsidP="00974030">
            <w:pPr>
              <w:jc w:val="right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1 - Мрежице</w:t>
            </w:r>
          </w:p>
        </w:tc>
        <w:tc>
          <w:tcPr>
            <w:tcW w:w="900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951" w:type="dxa"/>
          </w:tcPr>
          <w:p w:rsidR="000350E7" w:rsidRPr="00595273" w:rsidRDefault="000350E7" w:rsidP="009740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0350E7" w:rsidP="00974030">
            <w:pPr>
              <w:jc w:val="center"/>
            </w:pPr>
            <w:r>
              <w:t>1</w:t>
            </w:r>
            <w:r w:rsidR="008F54AF">
              <w:t>4</w:t>
            </w:r>
            <w:r>
              <w:t>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15x15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8F54AF" w:rsidP="00974030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30x30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8F54AF" w:rsidP="00974030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0350E7" w:rsidRPr="000350E7" w:rsidRDefault="000350E7" w:rsidP="00974030">
            <w:pPr>
              <w:jc w:val="center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2 – Лига клип</w:t>
            </w:r>
          </w:p>
        </w:tc>
        <w:tc>
          <w:tcPr>
            <w:tcW w:w="900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951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 xml:space="preserve">liga clip T-300 ML 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8F54AF" w:rsidP="00974030">
            <w:pPr>
              <w:jc w:val="center"/>
            </w:pPr>
            <w:r>
              <w:t>60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liga clip T-400 L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0350E7" w:rsidP="00974030">
            <w:pPr>
              <w:jc w:val="center"/>
            </w:pPr>
            <w:r>
              <w:t>60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0350E7" w:rsidRPr="000350E7" w:rsidRDefault="000350E7" w:rsidP="00974030">
            <w:pPr>
              <w:jc w:val="center"/>
              <w:rPr>
                <w:lang w:val="sr-Latn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3</w:t>
            </w:r>
          </w:p>
        </w:tc>
        <w:tc>
          <w:tcPr>
            <w:tcW w:w="900" w:type="dxa"/>
          </w:tcPr>
          <w:p w:rsidR="000350E7" w:rsidRPr="003E5A47" w:rsidRDefault="000350E7" w:rsidP="00974030">
            <w:pPr>
              <w:jc w:val="center"/>
              <w:rPr>
                <w:lang w:val="it-IT"/>
              </w:rPr>
            </w:pPr>
          </w:p>
        </w:tc>
        <w:tc>
          <w:tcPr>
            <w:tcW w:w="951" w:type="dxa"/>
          </w:tcPr>
          <w:p w:rsidR="000350E7" w:rsidRPr="00347786" w:rsidRDefault="000350E7" w:rsidP="00974030">
            <w:pPr>
              <w:jc w:val="center"/>
              <w:rPr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0350E7" w:rsidRPr="000350E7" w:rsidRDefault="000350E7" w:rsidP="00974030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D46206" w:rsidP="00974030">
            <w:r>
              <w:t>Set za SUI kod žena TOT (AUT IN)</w:t>
            </w:r>
            <w:r w:rsidR="004A0A8A">
              <w:t xml:space="preserve"> – isprepletena monofilamentna traka od polipropilena sa detangiranom ivicom centralnog segmenta u srednjoj liniji debljine 0,66 i 2 helikoidne igle za uvođenje od nerđajućeg čelika za jednokratnu upotrebu</w:t>
            </w:r>
          </w:p>
        </w:tc>
        <w:tc>
          <w:tcPr>
            <w:tcW w:w="900" w:type="dxa"/>
            <w:vAlign w:val="bottom"/>
          </w:tcPr>
          <w:p w:rsidR="000350E7" w:rsidRDefault="000350E7" w:rsidP="00974030">
            <w:pPr>
              <w:jc w:val="center"/>
            </w:pPr>
            <w:r>
              <w:t>ком</w:t>
            </w:r>
          </w:p>
        </w:tc>
        <w:tc>
          <w:tcPr>
            <w:tcW w:w="951" w:type="dxa"/>
            <w:vAlign w:val="bottom"/>
          </w:tcPr>
          <w:p w:rsidR="000350E7" w:rsidRDefault="004A0A8A" w:rsidP="00974030">
            <w:pPr>
              <w:jc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8F54AF" w:rsidP="008F54AF">
            <w:pPr>
              <w:jc w:val="center"/>
              <w:rPr>
                <w:lang w:val="sr-Latn-CS"/>
              </w:rPr>
            </w:pPr>
          </w:p>
        </w:tc>
        <w:tc>
          <w:tcPr>
            <w:tcW w:w="5580" w:type="dxa"/>
          </w:tcPr>
          <w:p w:rsidR="008F54AF" w:rsidRPr="008F54AF" w:rsidRDefault="008F54AF" w:rsidP="008F54AF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4</w:t>
            </w:r>
          </w:p>
        </w:tc>
        <w:tc>
          <w:tcPr>
            <w:tcW w:w="900" w:type="dxa"/>
            <w:vAlign w:val="bottom"/>
          </w:tcPr>
          <w:p w:rsidR="008F54AF" w:rsidRDefault="008F54AF" w:rsidP="008F54AF">
            <w:pPr>
              <w:jc w:val="center"/>
            </w:pPr>
          </w:p>
        </w:tc>
        <w:tc>
          <w:tcPr>
            <w:tcW w:w="951" w:type="dxa"/>
            <w:vAlign w:val="bottom"/>
          </w:tcPr>
          <w:p w:rsidR="008F54AF" w:rsidRDefault="008F54AF" w:rsidP="008F54AF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5580" w:type="dxa"/>
          </w:tcPr>
          <w:p w:rsidR="008F54AF" w:rsidRDefault="008F54AF" w:rsidP="008F54AF">
            <w:r>
              <w:t>Umetak za linearni stapler veličine 60mm-4.8mm,po tipu GIA,sa četvrtastim klanficama  na popr.preseku i mogućnošću aktivacije sa obe strane i nožem na svakom punjenju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41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580" w:type="dxa"/>
            <w:vAlign w:val="center"/>
          </w:tcPr>
          <w:p w:rsidR="008F54AF" w:rsidRDefault="008F54AF" w:rsidP="008F54AF">
            <w:r>
              <w:t>Instrument za šivenje stapler GIA 60mm, sa punjačem sa četvrtastim klanfama 4,8mm na popr.preseku,sa nožem u punjaču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5580" w:type="dxa"/>
          </w:tcPr>
          <w:p w:rsidR="008F54AF" w:rsidRDefault="008F54AF" w:rsidP="008F54AF">
            <w:r>
              <w:t>Umetak za linearni stapler veličine 80mm-4.8mm,po tipu GIA ,sa četvrtastim klanficama  na popr.preseku i mogućnošću aktivacije sa obe strane i nožem na svakom punjenju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41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5580" w:type="dxa"/>
          </w:tcPr>
          <w:p w:rsidR="008F54AF" w:rsidRDefault="008F54AF" w:rsidP="008F54AF">
            <w:r>
              <w:t>Instrument za šivenje stapler GIA 80mm, sa punjačem sa četvrtastim klanfama 4,8mm na popr.preseku,sa nožem u punjaču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5580" w:type="dxa"/>
          </w:tcPr>
          <w:p w:rsidR="008F54AF" w:rsidRDefault="008F54AF" w:rsidP="008F54AF">
            <w:r>
              <w:t xml:space="preserve">Cirkularni stapler sa samoobarajućom glavom i  DST tehnologijom,četvrtastim klamficama na popr.preseku </w:t>
            </w:r>
            <w:r>
              <w:lastRenderedPageBreak/>
              <w:t>zakrivljeni,velič.31 sa klamficama visine 4,8mm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lastRenderedPageBreak/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</w:t>
            </w:r>
          </w:p>
        </w:tc>
        <w:tc>
          <w:tcPr>
            <w:tcW w:w="5580" w:type="dxa"/>
          </w:tcPr>
          <w:p w:rsidR="008F54AF" w:rsidRDefault="008F54AF" w:rsidP="008F54AF">
            <w:r>
              <w:t>Cirkularni stapler sa samoobarajućom glavom i  DST tehnologijom,četvrtastim klanficama na popr.preseku,zakrivljeni,velič.33 sa klamficama visine 4,8mm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5580" w:type="dxa"/>
          </w:tcPr>
          <w:p w:rsidR="008F54AF" w:rsidRDefault="008F54AF" w:rsidP="008F54AF">
            <w:r>
              <w:t>Stapler instrument sa manuelnim i automatskim pinom,TA60-4,8,sa punjačem sa četvrtastim klanfama na popr.preseku visine 4,8mm,dužine 60mm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5580" w:type="dxa"/>
          </w:tcPr>
          <w:p w:rsidR="008F54AF" w:rsidRDefault="008F54AF" w:rsidP="008F54AF">
            <w:r>
              <w:t>Punjač sa četvrtastim klanficama na popr.preseku,veličine 4.8mm za stapler TA 60,dužina 60mm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5580" w:type="dxa"/>
          </w:tcPr>
          <w:p w:rsidR="008F54AF" w:rsidRDefault="008F54AF" w:rsidP="008F54AF">
            <w:r>
              <w:t>Endo GIA stapler,univerzalni instrument za punjače veličine 30,45,60mm,sa mogućnošću rotikulacije ,dužine osovine 16cm,kompatibilne sa punjačima sa varijabilnomdužinom klamfica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705D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5580" w:type="dxa"/>
          </w:tcPr>
          <w:p w:rsidR="008F54AF" w:rsidRDefault="008F54AF" w:rsidP="008F54AF">
            <w:r>
              <w:t>Punjenje za univerzalni nosač/po modelu Endo GIA Ultra Universal/sa 3x2 staplerske linije i nožem,polukružni,sa klanfama različite visine,za izuzetno debela tkiva</w:t>
            </w:r>
          </w:p>
        </w:tc>
        <w:tc>
          <w:tcPr>
            <w:tcW w:w="900" w:type="dxa"/>
            <w:vAlign w:val="center"/>
          </w:tcPr>
          <w:p w:rsidR="008F54AF" w:rsidRDefault="008F54AF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8F54AF" w:rsidRDefault="008F54AF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40" w:type="dxa"/>
            <w:gridSpan w:val="2"/>
          </w:tcPr>
          <w:p w:rsidR="008F54AF" w:rsidRPr="000350E7" w:rsidRDefault="008F54AF" w:rsidP="008F54AF">
            <w:pPr>
              <w:jc w:val="center"/>
              <w:rPr>
                <w:lang w:val="sr-Latn-CS"/>
              </w:rPr>
            </w:pPr>
          </w:p>
        </w:tc>
        <w:tc>
          <w:tcPr>
            <w:tcW w:w="5580" w:type="dxa"/>
          </w:tcPr>
          <w:p w:rsidR="008F54AF" w:rsidRPr="008F54AF" w:rsidRDefault="008F54AF" w:rsidP="008F54AF">
            <w:pPr>
              <w:jc w:val="center"/>
              <w:rPr>
                <w:b/>
              </w:rPr>
            </w:pPr>
            <w:r w:rsidRPr="008F54AF">
              <w:rPr>
                <w:b/>
              </w:rPr>
              <w:t xml:space="preserve">Партија </w:t>
            </w:r>
            <w:r w:rsidR="00D46206">
              <w:rPr>
                <w:b/>
              </w:rPr>
              <w:t>5</w:t>
            </w:r>
          </w:p>
        </w:tc>
        <w:tc>
          <w:tcPr>
            <w:tcW w:w="900" w:type="dxa"/>
            <w:vAlign w:val="center"/>
          </w:tcPr>
          <w:p w:rsidR="008F54AF" w:rsidRDefault="008F54AF" w:rsidP="008F54AF"/>
        </w:tc>
        <w:tc>
          <w:tcPr>
            <w:tcW w:w="951" w:type="dxa"/>
            <w:vAlign w:val="center"/>
          </w:tcPr>
          <w:p w:rsidR="008F54AF" w:rsidRDefault="008F54AF" w:rsidP="008F54AF"/>
        </w:tc>
        <w:tc>
          <w:tcPr>
            <w:tcW w:w="1260" w:type="dxa"/>
            <w:vAlign w:val="center"/>
          </w:tcPr>
          <w:p w:rsidR="008F54AF" w:rsidRPr="008F54AF" w:rsidRDefault="008F54AF" w:rsidP="008F54AF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vAlign w:val="center"/>
          </w:tcPr>
          <w:p w:rsidR="008F54AF" w:rsidRPr="008F54AF" w:rsidRDefault="008F54AF" w:rsidP="008F54AF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1749" w:type="dxa"/>
            <w:vAlign w:val="center"/>
          </w:tcPr>
          <w:p w:rsidR="008F54AF" w:rsidRPr="008F54AF" w:rsidRDefault="008F54AF" w:rsidP="008F54AF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05DAB" w:rsidRPr="00135A7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68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5652" w:type="dxa"/>
            <w:gridSpan w:val="2"/>
          </w:tcPr>
          <w:p w:rsidR="00705DAB" w:rsidRPr="008F54AF" w:rsidRDefault="00705DAB" w:rsidP="00705DAB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>N</w:t>
            </w:r>
            <w:r>
              <w:t>efrostomski drenažni set koji se sastoji od visoko radiopaktnog PIGTAIL drenažnog katetera od poliuretana duž.35cm/upotrebna duž.30cm/sa ispravljačem za precizno plasiranje,dvodelna punkciona igla 1,3mm/18G/,lunderquist žičanim vodičem sa J vrhom duž.80cm 0.035"od čelika, konektorom za urin kesu i dilatatorom duž.20cm od ABS-a, raznih veličina po potrebi naručioca i to CH 6/dilatetor 5,6,7/,CH 7/dilatator 6,7,8, /CH 8 /dilatator 7,8,9/, CH 9/ dilatator 7,8,9,10/, CH 10/ dilatator 6,8,10,12/, CH 12/dilatator 6,8,10,12/ i CH 14/dilatator 6,8,12 i 14/</w:t>
            </w:r>
          </w:p>
        </w:tc>
        <w:tc>
          <w:tcPr>
            <w:tcW w:w="900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705DAB" w:rsidRDefault="00705DAB" w:rsidP="00705DAB">
            <w:r>
              <w:t xml:space="preserve">    5</w:t>
            </w:r>
          </w:p>
        </w:tc>
        <w:tc>
          <w:tcPr>
            <w:tcW w:w="1260" w:type="dxa"/>
            <w:vAlign w:val="center"/>
          </w:tcPr>
          <w:p w:rsidR="00705DAB" w:rsidRPr="008F54AF" w:rsidRDefault="00705DAB" w:rsidP="00705DAB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vAlign w:val="center"/>
          </w:tcPr>
          <w:p w:rsidR="00705DAB" w:rsidRPr="008F54AF" w:rsidRDefault="00705DAB" w:rsidP="00705DAB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1749" w:type="dxa"/>
            <w:vAlign w:val="center"/>
          </w:tcPr>
          <w:p w:rsidR="00705DAB" w:rsidRPr="008F54AF" w:rsidRDefault="00705DAB" w:rsidP="00705DAB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2448" w:type="dxa"/>
            <w:vAlign w:val="center"/>
          </w:tcPr>
          <w:p w:rsidR="00705DAB" w:rsidRPr="00135A7A" w:rsidRDefault="00705DAB" w:rsidP="00705DAB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D46206" w:rsidRDefault="00D4620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rPr>
          <w:lang/>
        </w:rPr>
        <w:t xml:space="preserve">представљају  </w:t>
      </w:r>
      <w:r>
        <w:rPr>
          <w:lang w:val="sr-Cyrl-CS"/>
        </w:rPr>
        <w:t xml:space="preserve">оквирне </w:t>
      </w:r>
      <w:r w:rsidRPr="00DE651B">
        <w:rPr>
          <w:lang/>
        </w:rPr>
        <w:t xml:space="preserve">потребе </w:t>
      </w:r>
      <w:r>
        <w:rPr>
          <w:lang w:val="sr-Cyrl-CS"/>
        </w:rPr>
        <w:t>за годину дана</w:t>
      </w:r>
      <w:r>
        <w:rPr>
          <w:lang/>
        </w:rP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  <w:lang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rPr>
          <w:lang/>
        </w:rP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D1028A">
              <w:rPr>
                <w:sz w:val="22"/>
                <w:szCs w:val="22"/>
              </w:rPr>
              <w:t>., 2011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 и 201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B101A4">
              <w:rPr>
                <w:sz w:val="22"/>
                <w:szCs w:val="22"/>
                <w:lang/>
              </w:rPr>
              <w:t>4</w:t>
            </w:r>
            <w:r w:rsidRPr="00D1028A">
              <w:rPr>
                <w:sz w:val="22"/>
                <w:szCs w:val="22"/>
              </w:rPr>
              <w:t>., 201</w:t>
            </w:r>
            <w:r w:rsidR="00B101A4">
              <w:rPr>
                <w:sz w:val="22"/>
                <w:szCs w:val="22"/>
                <w:lang/>
              </w:rPr>
              <w:t>5</w:t>
            </w:r>
            <w:r w:rsidRPr="00D1028A">
              <w:rPr>
                <w:sz w:val="22"/>
                <w:szCs w:val="22"/>
              </w:rPr>
              <w:t>. и 201</w:t>
            </w:r>
            <w:r w:rsidR="00B101A4">
              <w:rPr>
                <w:sz w:val="22"/>
                <w:szCs w:val="22"/>
                <w:lang/>
              </w:rPr>
              <w:t>6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DB45C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  <w:lang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D46206">
              <w:rPr>
                <w:lang/>
              </w:rPr>
              <w:t>8</w:t>
            </w:r>
            <w:r w:rsidR="00D46206">
              <w:rPr>
                <w:lang/>
              </w:rPr>
              <w:t>/18</w:t>
            </w:r>
            <w:r w:rsidRPr="00483D27">
              <w:rPr>
                <w:lang w:val="sr-Cyrl-CS"/>
              </w:rPr>
              <w:t xml:space="preserve"> </w:t>
            </w:r>
            <w:r w:rsidR="00751C7D">
              <w:rPr>
                <w:lang/>
              </w:rPr>
              <w:t>Остали уградни материјал.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 под редним бројем 1, 2, 3 и 4. и </w:t>
      </w:r>
      <w:r w:rsidRPr="003F506D">
        <w:rPr>
          <w:b/>
          <w:lang/>
        </w:rPr>
        <w:t>додатних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lang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додатних ус</w:t>
      </w:r>
      <w:r w:rsidR="00E165B2">
        <w:rPr>
          <w:lang/>
        </w:rPr>
        <w:t>л</w:t>
      </w:r>
      <w:r w:rsidRPr="003F506D">
        <w:rPr>
          <w:lang/>
        </w:rPr>
        <w:t>ов</w:t>
      </w:r>
      <w:r w:rsidR="00B101A4">
        <w:rPr>
          <w:lang/>
        </w:rPr>
        <w:t>а под редним бројем 1, 2 и 3</w:t>
      </w:r>
      <w:r w:rsidRPr="003F506D">
        <w:rPr>
          <w:lang/>
        </w:rPr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  <w:lang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  <w:lang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Pr="003F506D">
        <w:rPr>
          <w:lang/>
        </w:rPr>
        <w:t>. 75. ст. 2. и ч</w:t>
      </w:r>
      <w:r w:rsidR="00E165B2">
        <w:rPr>
          <w:lang/>
        </w:rPr>
        <w:t>л</w:t>
      </w:r>
      <w:r w:rsidRPr="003F506D">
        <w:rPr>
          <w:lang/>
        </w:rPr>
        <w:t xml:space="preserve">. 76. </w:t>
      </w:r>
      <w:r w:rsidRPr="003F506D">
        <w:t>ЗЈН,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>е, 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rPr>
          <w:lang/>
        </w:rPr>
        <w:t>мале вредности добара</w:t>
      </w:r>
      <w:r w:rsidR="00EA04D1">
        <w:rPr>
          <w:b/>
          <w:lang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004A7F" w:rsidRDefault="00004A7F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Pr="00974CC8">
        <w:rPr>
          <w:lang w:val="sr-Cyrl-CS"/>
        </w:rPr>
        <w:t>7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FA27FA" w:rsidRDefault="00FA27FA" w:rsidP="00FA27FA">
      <w:pPr>
        <w:rPr>
          <w:b/>
          <w:lang w:val="sr-Cyrl-CS"/>
        </w:rPr>
      </w:pPr>
    </w:p>
    <w:p w:rsidR="00055232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rPr>
          <w:lang/>
        </w:rPr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D46206">
        <w:rPr>
          <w:b/>
          <w:lang/>
        </w:rPr>
        <w:t>8</w:t>
      </w:r>
      <w:r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Pr="00E703B0">
        <w:rPr>
          <w:b/>
          <w:lang w:val="sr-Cyrl-CS"/>
        </w:rPr>
        <w:t xml:space="preserve"> </w:t>
      </w:r>
      <w:r w:rsidR="00055232">
        <w:rPr>
          <w:b/>
          <w:lang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055232">
        <w:rPr>
          <w:b/>
          <w:lang/>
        </w:rPr>
        <w:t xml:space="preserve"> (у хирургији и урологији </w:t>
      </w:r>
      <w:r w:rsidR="00055232">
        <w:rPr>
          <w:b/>
          <w:lang w:val="sr-Cyrl-CS"/>
        </w:rPr>
        <w:t xml:space="preserve"> –</w:t>
      </w:r>
      <w:r w:rsidR="00055232">
        <w:rPr>
          <w:b/>
          <w:lang/>
        </w:rPr>
        <w:t xml:space="preserve"> </w:t>
      </w:r>
      <w:r w:rsidR="00DF7BFC">
        <w:rPr>
          <w:b/>
          <w:lang/>
        </w:rPr>
        <w:t xml:space="preserve">ОРН </w:t>
      </w:r>
      <w:r w:rsidRPr="00E703B0">
        <w:rPr>
          <w:b/>
          <w:lang w:val="sr-Cyrl-CS"/>
        </w:rPr>
        <w:t>33140000</w:t>
      </w:r>
    </w:p>
    <w:p w:rsidR="00705DAB" w:rsidRPr="00705DAB" w:rsidRDefault="00705DAB" w:rsidP="00CC4BB9">
      <w:pPr>
        <w:rPr>
          <w:b/>
          <w:lang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 xml:space="preserve">Партија 1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prolen mrežica 15x10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055232" w:rsidP="00055232">
            <w:pPr>
              <w:jc w:val="center"/>
            </w:pPr>
            <w:r>
              <w:t>1</w:t>
            </w:r>
            <w:r w:rsidR="00B321B7">
              <w:t>4</w:t>
            </w:r>
            <w:r>
              <w:t>0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prolen mrežica 15x15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055232" w:rsidP="00055232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prolen mrežica 30x30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055232" w:rsidP="00055232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right"/>
              <w:rPr>
                <w:lang w:val="sr-Latn-CS"/>
              </w:rPr>
            </w:pPr>
          </w:p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Latn-CS"/>
              </w:rPr>
            </w:pPr>
          </w:p>
          <w:p w:rsidR="00055232" w:rsidRPr="00595273" w:rsidRDefault="00055232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 xml:space="preserve">Партија 2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 xml:space="preserve">liga clip T-300 ML 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B321B7" w:rsidP="00055232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liga clip T-400 L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055232" w:rsidP="00055232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  <w:p w:rsidR="00055232" w:rsidRPr="00595273" w:rsidRDefault="00055232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>Партија 3</w:t>
            </w:r>
          </w:p>
        </w:tc>
        <w:tc>
          <w:tcPr>
            <w:tcW w:w="844" w:type="dxa"/>
          </w:tcPr>
          <w:p w:rsidR="00055232" w:rsidRPr="003E5A47" w:rsidRDefault="00055232" w:rsidP="00055232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055232" w:rsidRPr="00347786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B321B7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Default="00705DAB" w:rsidP="00B321B7">
            <w:pPr>
              <w:jc w:val="center"/>
              <w:rPr>
                <w:lang w:val="sr-Latn-CS"/>
              </w:rPr>
            </w:pPr>
          </w:p>
          <w:p w:rsidR="00B321B7" w:rsidRPr="00705DAB" w:rsidRDefault="00705DAB" w:rsidP="00705DAB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B321B7" w:rsidRDefault="00B321B7" w:rsidP="00B321B7">
            <w:r>
              <w:t>Set za SUI kod žena TOT (AUT IN) – isprepletena monofilamentna traka od polipropilena sa detangiranom ivicom centralnog segmenta u srednjoj liniji debljine 0,66 i 2 helikoidne igle za uvođenje od nerđajućeg čelika za jednokratnu upotrebu</w:t>
            </w:r>
          </w:p>
        </w:tc>
        <w:tc>
          <w:tcPr>
            <w:tcW w:w="844" w:type="dxa"/>
            <w:vAlign w:val="bottom"/>
          </w:tcPr>
          <w:p w:rsidR="00B321B7" w:rsidRDefault="00B321B7" w:rsidP="00B321B7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B321B7" w:rsidRDefault="00B321B7" w:rsidP="00B321B7">
            <w:pPr>
              <w:jc w:val="center"/>
            </w:pPr>
            <w:r>
              <w:t>7</w:t>
            </w:r>
          </w:p>
        </w:tc>
        <w:tc>
          <w:tcPr>
            <w:tcW w:w="1566" w:type="dxa"/>
          </w:tcPr>
          <w:p w:rsidR="00B321B7" w:rsidRPr="00595273" w:rsidRDefault="00B321B7" w:rsidP="00B321B7"/>
        </w:tc>
        <w:tc>
          <w:tcPr>
            <w:tcW w:w="1276" w:type="dxa"/>
          </w:tcPr>
          <w:p w:rsidR="00B321B7" w:rsidRPr="00595273" w:rsidRDefault="00B321B7" w:rsidP="00B321B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B321B7" w:rsidRPr="00595273" w:rsidRDefault="00B321B7" w:rsidP="00B321B7">
            <w:pPr>
              <w:rPr>
                <w:lang w:val="sr-Cyrl-CS"/>
              </w:rPr>
            </w:pPr>
          </w:p>
        </w:tc>
      </w:tr>
      <w:tr w:rsidR="00B321B7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B321B7" w:rsidRPr="00347786" w:rsidRDefault="00B321B7" w:rsidP="00B321B7">
            <w:pPr>
              <w:rPr>
                <w:lang w:val="sr-Latn-CS"/>
              </w:rPr>
            </w:pPr>
          </w:p>
        </w:tc>
        <w:tc>
          <w:tcPr>
            <w:tcW w:w="4118" w:type="dxa"/>
            <w:gridSpan w:val="3"/>
          </w:tcPr>
          <w:p w:rsidR="00B321B7" w:rsidRPr="00595273" w:rsidRDefault="00B321B7" w:rsidP="00B321B7">
            <w:pPr>
              <w:rPr>
                <w:lang w:val="sr-Cyrl-CS"/>
              </w:rPr>
            </w:pPr>
          </w:p>
          <w:p w:rsidR="00B321B7" w:rsidRPr="00595273" w:rsidRDefault="00B321B7" w:rsidP="00B321B7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05DAB" w:rsidRPr="00705DAB" w:rsidRDefault="00705DAB" w:rsidP="00705DAB">
            <w:pPr>
              <w:jc w:val="center"/>
              <w:rPr>
                <w:b/>
              </w:rPr>
            </w:pPr>
            <w:r w:rsidRPr="00705DAB">
              <w:rPr>
                <w:b/>
              </w:rPr>
              <w:t>Партија 4</w:t>
            </w:r>
          </w:p>
        </w:tc>
        <w:tc>
          <w:tcPr>
            <w:tcW w:w="844" w:type="dxa"/>
          </w:tcPr>
          <w:p w:rsidR="00705DAB" w:rsidRPr="003E5A47" w:rsidRDefault="00705DAB" w:rsidP="00705DAB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705DAB" w:rsidRPr="00347786" w:rsidRDefault="00705DAB" w:rsidP="00705DAB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05DAB" w:rsidRDefault="00705DAB" w:rsidP="00705DAB">
            <w:r>
              <w:t>Umetak za linearni stapler veličine 60mm-4.8mm,po tipu GIA,sa četvrtastim klanficama  na popr.preseku i mogućnošću aktivacije sa obe strane i nožem na svakom punjenju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41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275" w:type="dxa"/>
            <w:vAlign w:val="center"/>
          </w:tcPr>
          <w:p w:rsidR="00705DAB" w:rsidRDefault="00705DAB" w:rsidP="00705DAB">
            <w:r>
              <w:t>Instrument za šivenje stapler GIA 60mm, sa punjačem sa četvrtastim klanfama 4,8mm na popr.preseku,sa nožem u punjaču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4275" w:type="dxa"/>
          </w:tcPr>
          <w:p w:rsidR="00705DAB" w:rsidRDefault="00705DAB" w:rsidP="00705DAB">
            <w:r>
              <w:t>Umetak za linearni stapler veličine 80mm-4.8mm,po tipu GIA ,sa četvrtastim klanficama  na popr.preseku i mogućnošću aktivacije sa obe strane i nožem na svakom punjenju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41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4275" w:type="dxa"/>
          </w:tcPr>
          <w:p w:rsidR="00705DAB" w:rsidRDefault="00705DAB" w:rsidP="00705DAB">
            <w:r>
              <w:t>Instrument za šivenje stapler GIA 80mm, sa punjačem sa četvrtastim klanfama 4,8mm na popr.preseku,sa nožem u punjaču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4275" w:type="dxa"/>
          </w:tcPr>
          <w:p w:rsidR="00705DAB" w:rsidRDefault="00705DAB" w:rsidP="00705DAB">
            <w:r>
              <w:t xml:space="preserve">Cirkularni stapler sa samoobarajućom glavom i  DST tehnologijom,četvrtastim klamficama na popr.preseku </w:t>
            </w:r>
            <w:r>
              <w:lastRenderedPageBreak/>
              <w:t>zakrivljeni,velič.31 sa klamficama visine 4,8mm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lastRenderedPageBreak/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</w:t>
            </w:r>
          </w:p>
        </w:tc>
        <w:tc>
          <w:tcPr>
            <w:tcW w:w="4275" w:type="dxa"/>
          </w:tcPr>
          <w:p w:rsidR="00705DAB" w:rsidRDefault="00705DAB" w:rsidP="00705DAB">
            <w:r>
              <w:t>Cirkularni stapler sa samoobarajućom glavom i  DST tehnologijom,četvrtastim klanficama na popr.preseku,zakrivljeni,velič.33 sa klamficama visine 4,8mm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4275" w:type="dxa"/>
          </w:tcPr>
          <w:p w:rsidR="00705DAB" w:rsidRDefault="00705DAB" w:rsidP="00705DAB">
            <w:r>
              <w:t>Stapler instrument sa manuelnim i automatskim pinom,TA60-4,8,sa punjačem sa četvrtastim klanfama na popr.preseku visine 4,8mm,dužine 60mm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4275" w:type="dxa"/>
          </w:tcPr>
          <w:p w:rsidR="00705DAB" w:rsidRDefault="00705DAB" w:rsidP="00705DAB">
            <w:r>
              <w:t>Punjač sa četvrtastim klanficama na popr.preseku,veličine 4.8mm za stapler TA 60,dužina 60mm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6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4275" w:type="dxa"/>
          </w:tcPr>
          <w:p w:rsidR="00705DAB" w:rsidRDefault="00705DAB" w:rsidP="00705DAB">
            <w:r>
              <w:t>Endo GIA stapler,univerzalni instrument za punjače veličine 30,45,60mm,sa mogućnošću rotikulacije ,dužine osovine 16cm,kompatibilne sa punjačima sa varijabilnomdužinom klamfica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4275" w:type="dxa"/>
          </w:tcPr>
          <w:p w:rsidR="00705DAB" w:rsidRDefault="00705DAB" w:rsidP="00705DAB">
            <w:r>
              <w:t>Punjenje za univerzalni nosač/po modelu Endo GIA Ultra Universal/sa 3x2 staplerske linije i nožem,polukružni,sa klanfama različite visine,za izuzetno debela tkiva</w:t>
            </w:r>
          </w:p>
        </w:tc>
        <w:tc>
          <w:tcPr>
            <w:tcW w:w="844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705DAB" w:rsidRDefault="00705DAB" w:rsidP="00705DAB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32" w:type="dxa"/>
            <w:gridSpan w:val="4"/>
          </w:tcPr>
          <w:p w:rsidR="00705DAB" w:rsidRDefault="00705DAB" w:rsidP="00705DAB">
            <w:pPr>
              <w:jc w:val="center"/>
            </w:pPr>
          </w:p>
        </w:tc>
        <w:tc>
          <w:tcPr>
            <w:tcW w:w="4118" w:type="dxa"/>
            <w:gridSpan w:val="3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  <w:p w:rsidR="00705DAB" w:rsidRPr="00595273" w:rsidRDefault="00705DAB" w:rsidP="00705DA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05DAB" w:rsidRPr="008F54AF" w:rsidRDefault="00705DAB" w:rsidP="00705DAB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>N</w:t>
            </w:r>
            <w:r>
              <w:t>efrostomski drenažni set koji se sastoji od visoko radiopaktnog PIGTAIL drenažnog katetera od poliuretana duž.35cm/upotrebna duž.30cm/sa ispravljačem za precizno plasiranje,dvodelna punkciona igla 1,3mm/18G/,lunderquist žičanim vodičem sa J vrhom duž.80cm 0.035"od čelika, konektorom za urin kesu i dilatatorom duž.20cm od ABS-a, raznih veličina po potrebi naručioca i to CH 6/dilatetor 5,6,7/,CH 7/dilatator 6,7,8, /CH 8 /dilatator 7,8,9/, CH 9/ dilatator 7,8,9,10/, CH 10/ dilatator 6,8,10,12/, CH 12/dilatator 6,8,10,12/ i CH 14/dilatator 6,8,12 i 14/</w:t>
            </w:r>
          </w:p>
        </w:tc>
        <w:tc>
          <w:tcPr>
            <w:tcW w:w="844" w:type="dxa"/>
            <w:vAlign w:val="bottom"/>
          </w:tcPr>
          <w:p w:rsidR="00705DAB" w:rsidRDefault="00705DAB" w:rsidP="00705DAB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705DAB" w:rsidRDefault="00705DAB" w:rsidP="00705DAB">
            <w:pPr>
              <w:jc w:val="center"/>
            </w:pPr>
            <w:r>
              <w:t>7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05DAB" w:rsidRPr="00595273" w:rsidRDefault="00705DAB" w:rsidP="00705DAB">
            <w:pPr>
              <w:jc w:val="center"/>
            </w:pPr>
          </w:p>
        </w:tc>
        <w:tc>
          <w:tcPr>
            <w:tcW w:w="4118" w:type="dxa"/>
            <w:gridSpan w:val="3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  <w:p w:rsidR="00705DAB" w:rsidRPr="00595273" w:rsidRDefault="00705DAB" w:rsidP="00705DA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595273" w:rsidRDefault="00FA27FA" w:rsidP="00FA27FA">
      <w:pPr>
        <w:ind w:left="5440" w:firstLine="680"/>
        <w:rPr>
          <w:lang w:val="sr-Cyrl-CS"/>
        </w:rPr>
      </w:pPr>
      <w:r w:rsidRPr="00595273">
        <w:rPr>
          <w:lang w:val="sr-Latn-CS"/>
        </w:rPr>
        <w:t xml:space="preserve"> </w:t>
      </w:r>
      <w:r w:rsidRPr="00595273">
        <w:rPr>
          <w:lang w:val="sr-Cyrl-CS"/>
        </w:rPr>
        <w:t xml:space="preserve"> </w:t>
      </w:r>
    </w:p>
    <w:p w:rsidR="00FA27FA" w:rsidRPr="00705DAB" w:rsidRDefault="00FA27FA" w:rsidP="00FA27FA">
      <w:pPr>
        <w:rPr>
          <w:b/>
          <w:lang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055232" w:rsidRDefault="00055232" w:rsidP="00FA27FA">
      <w:pPr>
        <w:rPr>
          <w:b/>
          <w:lang/>
        </w:rPr>
      </w:pPr>
      <w:r>
        <w:rPr>
          <w:b/>
          <w:lang w:val="sr-Cyrl-CS"/>
        </w:rPr>
        <w:t>К</w:t>
      </w:r>
      <w:r w:rsidRPr="00F365B7">
        <w:rPr>
          <w:b/>
          <w:lang w:val="sr-Cyrl-CS"/>
        </w:rPr>
        <w:t>оличине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колони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оквирне количине за за </w:t>
      </w:r>
      <w:r>
        <w:rPr>
          <w:b/>
          <w:lang/>
        </w:rPr>
        <w:t>период о</w:t>
      </w:r>
      <w:r>
        <w:rPr>
          <w:b/>
          <w:lang w:val="sr-Cyrl-CS"/>
        </w:rPr>
        <w:t>д</w:t>
      </w:r>
      <w:r>
        <w:rPr>
          <w:b/>
          <w:lang/>
        </w:rPr>
        <w:t xml:space="preserve">  годин</w:t>
      </w:r>
      <w:r>
        <w:rPr>
          <w:b/>
          <w:lang w:val="sr-Cyrl-CS"/>
        </w:rPr>
        <w:t>у дана</w:t>
      </w:r>
      <w:r w:rsidR="00FA27FA">
        <w:rPr>
          <w:b/>
          <w:lang w:val="sr-Cyrl-CS"/>
        </w:rPr>
        <w:t>.</w:t>
      </w: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FA27FA" w:rsidRDefault="00FA27FA" w:rsidP="00DF7BFC">
      <w:pPr>
        <w:rPr>
          <w:b/>
          <w:lang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D46206">
        <w:rPr>
          <w:b/>
          <w:lang/>
        </w:rPr>
        <w:t>8</w:t>
      </w:r>
      <w:r w:rsidR="00055232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055232" w:rsidRPr="00E703B0">
        <w:rPr>
          <w:b/>
          <w:lang w:val="sr-Cyrl-CS"/>
        </w:rPr>
        <w:t xml:space="preserve"> </w:t>
      </w:r>
      <w:r w:rsidR="00055232">
        <w:rPr>
          <w:b/>
          <w:lang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055232">
        <w:rPr>
          <w:b/>
          <w:lang/>
        </w:rPr>
        <w:t xml:space="preserve"> (у хирургији и урологији</w:t>
      </w:r>
      <w:r w:rsidR="00DF7BFC">
        <w:rPr>
          <w:b/>
          <w:lang/>
        </w:rPr>
        <w:t>)</w:t>
      </w:r>
    </w:p>
    <w:p w:rsidR="00CC4BB9" w:rsidRPr="00DF7BFC" w:rsidRDefault="00CC4BB9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705DAB" w:rsidRDefault="00705DAB" w:rsidP="00FA27FA">
      <w:pPr>
        <w:pStyle w:val="BodyText"/>
        <w:rPr>
          <w:lang/>
        </w:rPr>
      </w:pPr>
    </w:p>
    <w:p w:rsidR="00705DAB" w:rsidRDefault="00705DAB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</w:t>
      </w:r>
      <w:r>
        <w:rPr>
          <w:lang/>
        </w:rPr>
        <w:t>)</w:t>
      </w:r>
      <w:r>
        <w:t>.</w:t>
      </w:r>
    </w:p>
    <w:p w:rsidR="00EA04D1" w:rsidRPr="00067C40" w:rsidRDefault="00EA04D1" w:rsidP="00EA04D1">
      <w:pPr>
        <w:pStyle w:val="BodyText"/>
        <w:spacing w:after="0"/>
        <w:jc w:val="both"/>
        <w:rPr>
          <w:lang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  <w:lang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  <w:rPr>
          <w:lang/>
        </w:rPr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 </w:t>
      </w:r>
      <w:r w:rsidR="00D46206">
        <w:rPr>
          <w:b/>
          <w:lang/>
        </w:rPr>
        <w:t>8</w:t>
      </w:r>
      <w:r w:rsidR="009C5810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9C5810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9C5810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9C5810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  <w:lang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 w:rsidR="00DB1FD8">
        <w:rPr>
          <w:lang/>
        </w:rPr>
        <w:t>8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 w:rsidR="00D46206">
        <w:rPr>
          <w:rFonts w:cs="Arial"/>
          <w:lang/>
        </w:rPr>
        <w:t>8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EA04D1" w:rsidP="00EA04D1">
            <w:pPr>
              <w:rPr>
                <w:rFonts w:cs="Arial"/>
                <w:b/>
                <w:lang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 w:rsidR="00D46206">
              <w:rPr>
                <w:b/>
                <w:lang/>
              </w:rPr>
              <w:t>8</w:t>
            </w:r>
            <w:r w:rsidR="00D46206" w:rsidRPr="00E703B0">
              <w:rPr>
                <w:b/>
                <w:lang w:val="sr-Cyrl-CS"/>
              </w:rPr>
              <w:t>/1</w:t>
            </w:r>
            <w:r w:rsidR="00D46206">
              <w:rPr>
                <w:b/>
                <w:lang/>
              </w:rPr>
              <w:t>8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  <w:lang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  <w:lang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  <w:lang/>
        </w:rPr>
        <w:t xml:space="preserve">, </w:t>
      </w:r>
      <w:r>
        <w:rPr>
          <w:b/>
          <w:lang w:val="sr-Cyrl-CS"/>
        </w:rPr>
        <w:t>партија_________________________________________________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D46206">
        <w:rPr>
          <w:rFonts w:cs="Arial"/>
          <w:lang w:val="sr-Cyrl-CS"/>
        </w:rPr>
        <w:t>________201</w:t>
      </w:r>
      <w:r w:rsidR="00D46206">
        <w:rPr>
          <w:rFonts w:cs="Arial"/>
          <w:lang/>
        </w:rPr>
        <w:t>8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 w:rsidR="00D46206">
        <w:rPr>
          <w:rFonts w:cs="Arial"/>
          <w:lang w:val="sr-Cyrl-CS"/>
        </w:rPr>
        <w:t>________ 201</w:t>
      </w:r>
      <w:r w:rsidR="00D46206">
        <w:rPr>
          <w:rFonts w:cs="Arial"/>
          <w:lang/>
        </w:rPr>
        <w:t>8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</w:t>
      </w:r>
      <w:r w:rsidRPr="005A41AE">
        <w:rPr>
          <w:lang w:val="sr-Cyrl-CS"/>
        </w:rPr>
        <w:lastRenderedPageBreak/>
        <w:t xml:space="preserve">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rPr>
          <w:lang/>
        </w:rP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  <w:lang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rPr>
          <w:lang/>
        </w:rP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  <w:lang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  <w:lang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 w:rsidRPr="00B62277">
        <w:rPr>
          <w:lang w:val="sr-Cyrl-CS"/>
        </w:rPr>
        <w:t xml:space="preserve">7.1 </w:t>
      </w:r>
      <w:r>
        <w:rPr>
          <w:color w:val="000000"/>
          <w:lang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lastRenderedPageBreak/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  <w:lang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  <w:lang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  <w:lang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  <w:lang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  <w:rPr>
          <w:lang/>
        </w:rPr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rPr>
          <w:lang/>
        </w:rP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  <w:rPr>
          <w:lang/>
        </w:rPr>
      </w:pPr>
      <w:r>
        <w:rPr>
          <w:lang/>
        </w:rP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  <w:rPr>
          <w:lang/>
        </w:rPr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  <w:lang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  <w:lang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  <w:lang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rPr>
          <w:lang/>
        </w:rP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  <w:rPr>
          <w:lang/>
        </w:rPr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  <w:rPr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  <w:lang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  <w:lang/>
        </w:rPr>
      </w:pPr>
    </w:p>
    <w:p w:rsidR="00EA04D1" w:rsidRDefault="00EA04D1" w:rsidP="00EA04D1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доспевају у наредној буџетској 2018.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финансијска средства за ову намену у 2018.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  <w:lang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Pr="0007173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/>
        </w:rPr>
      </w:pPr>
    </w:p>
    <w:p w:rsidR="00EA04D1" w:rsidRPr="0007173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705DAB">
          <w:footerReference w:type="default" r:id="rId13"/>
          <w:pgSz w:w="11907" w:h="16840" w:code="9"/>
          <w:pgMar w:top="737" w:right="1008" w:bottom="1008" w:left="851" w:header="720" w:footer="720" w:gutter="0"/>
          <w:pgNumType w:start="7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Pr="00B85160">
        <w:rPr>
          <w:b/>
          <w:u w:val="single"/>
          <w:lang w:val="sr-Cyrl-CS"/>
        </w:rPr>
        <w:t>2</w:t>
      </w:r>
      <w:r w:rsidR="00D46206">
        <w:rPr>
          <w:b/>
          <w:u w:val="single"/>
          <w:lang/>
        </w:rPr>
        <w:t>7</w:t>
      </w:r>
      <w:r w:rsidR="00EA04D1">
        <w:rPr>
          <w:b/>
          <w:u w:val="single"/>
          <w:lang w:val="sr-Cyrl-CS"/>
        </w:rPr>
        <w:t>.0</w:t>
      </w:r>
      <w:r w:rsidR="00D46206">
        <w:rPr>
          <w:b/>
          <w:u w:val="single"/>
          <w:lang/>
        </w:rPr>
        <w:t>4</w:t>
      </w:r>
      <w:r w:rsidRPr="00B85160">
        <w:rPr>
          <w:b/>
          <w:u w:val="single"/>
          <w:lang w:val="sr-Latn-CS"/>
        </w:rPr>
        <w:t>.</w:t>
      </w:r>
      <w:r w:rsidR="00D46206">
        <w:rPr>
          <w:b/>
          <w:u w:val="single"/>
          <w:lang w:val="sr-Cyrl-CS"/>
        </w:rPr>
        <w:t>201</w:t>
      </w:r>
      <w:r w:rsidR="00D46206">
        <w:rPr>
          <w:b/>
          <w:u w:val="single"/>
          <w:lang/>
        </w:rPr>
        <w:t>8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 xml:space="preserve">).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D46206">
        <w:rPr>
          <w:b/>
          <w:u w:val="single"/>
          <w:lang/>
        </w:rPr>
        <w:t>27</w:t>
      </w:r>
      <w:r>
        <w:rPr>
          <w:b/>
          <w:u w:val="single"/>
          <w:lang w:val="sr-Cyrl-CS"/>
        </w:rPr>
        <w:t>.0</w:t>
      </w:r>
      <w:r w:rsidR="00D46206">
        <w:rPr>
          <w:b/>
          <w:u w:val="single"/>
          <w:lang/>
        </w:rPr>
        <w:t>4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>
        <w:rPr>
          <w:b/>
          <w:u w:val="single"/>
          <w:lang w:val="sr-Cyrl-CS"/>
        </w:rPr>
        <w:t>7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EA04D1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D46206">
        <w:rPr>
          <w:lang/>
        </w:rPr>
        <w:t>5</w:t>
      </w:r>
      <w:r>
        <w:rPr>
          <w:lang w:val="sr-Cyrl-CS"/>
        </w:rPr>
        <w:t xml:space="preserve"> партиј</w:t>
      </w:r>
      <w:r w:rsidR="00D46206">
        <w:rPr>
          <w:lang/>
        </w:rPr>
        <w:t>a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lastRenderedPageBreak/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rPr>
          <w:lang/>
        </w:rPr>
        <w:t>есе</w:t>
      </w:r>
      <w:r w:rsidRPr="00C34EEE">
        <w:rPr>
          <w:lang/>
        </w:rPr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</w:t>
      </w:r>
      <w:r w:rsidRPr="002C764F">
        <w:rPr>
          <w:bCs/>
        </w:rPr>
        <w:lastRenderedPageBreak/>
        <w:t>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DA" w:rsidRDefault="005616DA">
      <w:r>
        <w:separator/>
      </w:r>
    </w:p>
  </w:endnote>
  <w:endnote w:type="continuationSeparator" w:id="1">
    <w:p w:rsidR="005616DA" w:rsidRDefault="0056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7F" w:rsidRDefault="00004A7F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A7F" w:rsidRDefault="00004A7F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7F" w:rsidRDefault="00004A7F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48B">
      <w:rPr>
        <w:rStyle w:val="PageNumber"/>
        <w:noProof/>
      </w:rPr>
      <w:t>6</w:t>
    </w:r>
    <w:r>
      <w:rPr>
        <w:rStyle w:val="PageNumber"/>
      </w:rPr>
      <w:fldChar w:fldCharType="end"/>
    </w:r>
  </w:p>
  <w:p w:rsidR="00004A7F" w:rsidRDefault="00004A7F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004A7F" w:rsidRPr="00AF39AD" w:rsidRDefault="00004A7F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7F" w:rsidRDefault="00004A7F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48B">
      <w:rPr>
        <w:rStyle w:val="PageNumber"/>
        <w:noProof/>
      </w:rPr>
      <w:t>38</w:t>
    </w:r>
    <w:r>
      <w:rPr>
        <w:rStyle w:val="PageNumber"/>
      </w:rPr>
      <w:fldChar w:fldCharType="end"/>
    </w:r>
  </w:p>
  <w:p w:rsidR="00004A7F" w:rsidRPr="00132B51" w:rsidRDefault="00004A7F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DA" w:rsidRDefault="005616DA">
      <w:r>
        <w:separator/>
      </w:r>
    </w:p>
  </w:footnote>
  <w:footnote w:type="continuationSeparator" w:id="1">
    <w:p w:rsidR="005616DA" w:rsidRDefault="00561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7F" w:rsidRDefault="00004A7F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004A7F" w:rsidRPr="00245349" w:rsidRDefault="00004A7F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04A7F"/>
    <w:rsid w:val="000350E7"/>
    <w:rsid w:val="00055232"/>
    <w:rsid w:val="00066C15"/>
    <w:rsid w:val="0013425B"/>
    <w:rsid w:val="001721E6"/>
    <w:rsid w:val="00257499"/>
    <w:rsid w:val="0030410C"/>
    <w:rsid w:val="0033640C"/>
    <w:rsid w:val="003830D7"/>
    <w:rsid w:val="003A2FCE"/>
    <w:rsid w:val="004A0A8A"/>
    <w:rsid w:val="004A7511"/>
    <w:rsid w:val="004C448B"/>
    <w:rsid w:val="00502070"/>
    <w:rsid w:val="005616DA"/>
    <w:rsid w:val="00575786"/>
    <w:rsid w:val="005C3E5A"/>
    <w:rsid w:val="005F7BD5"/>
    <w:rsid w:val="00697274"/>
    <w:rsid w:val="00705DAB"/>
    <w:rsid w:val="00751C7D"/>
    <w:rsid w:val="00793A92"/>
    <w:rsid w:val="008232AD"/>
    <w:rsid w:val="008F54AF"/>
    <w:rsid w:val="00974030"/>
    <w:rsid w:val="009C5810"/>
    <w:rsid w:val="00B101A4"/>
    <w:rsid w:val="00B26CA4"/>
    <w:rsid w:val="00B321B7"/>
    <w:rsid w:val="00B60E1D"/>
    <w:rsid w:val="00B958D0"/>
    <w:rsid w:val="00BA6D0C"/>
    <w:rsid w:val="00BD6F8E"/>
    <w:rsid w:val="00BE1877"/>
    <w:rsid w:val="00C0340C"/>
    <w:rsid w:val="00C673E9"/>
    <w:rsid w:val="00CC4BB9"/>
    <w:rsid w:val="00D46206"/>
    <w:rsid w:val="00D73777"/>
    <w:rsid w:val="00DB1FD8"/>
    <w:rsid w:val="00DB45C1"/>
    <w:rsid w:val="00DB7EE4"/>
    <w:rsid w:val="00DF7BFC"/>
    <w:rsid w:val="00E165B2"/>
    <w:rsid w:val="00E4706C"/>
    <w:rsid w:val="00EA04D1"/>
    <w:rsid w:val="00EB5F34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 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10044</Words>
  <Characters>57253</Characters>
  <Application>Microsoft Office Word</Application>
  <DocSecurity>0</DocSecurity>
  <Lines>477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JN</Company>
  <LinksUpToDate>false</LinksUpToDate>
  <CharactersWithSpaces>67163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2018-04-19T05:54:00Z</dcterms:created>
  <dcterms:modified xsi:type="dcterms:W3CDTF">2018-04-19T05:54:00Z</dcterms:modified>
</cp:coreProperties>
</file>